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13" w:rsidRPr="009B1513" w:rsidRDefault="009B1513" w:rsidP="009B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B1513" w:rsidRPr="009B1513" w:rsidTr="009361B7">
        <w:trPr>
          <w:gridAfter w:val="1"/>
          <w:wAfter w:w="4927" w:type="dxa"/>
        </w:trPr>
        <w:tc>
          <w:tcPr>
            <w:tcW w:w="4644" w:type="dxa"/>
          </w:tcPr>
          <w:p w:rsidR="009B1513" w:rsidRPr="009B1513" w:rsidRDefault="009B1513" w:rsidP="00E22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1513" w:rsidRPr="009B1513" w:rsidTr="009361B7">
        <w:tc>
          <w:tcPr>
            <w:tcW w:w="9571" w:type="dxa"/>
            <w:gridSpan w:val="2"/>
          </w:tcPr>
          <w:p w:rsidR="009B1513" w:rsidRPr="009B1513" w:rsidRDefault="009B1513" w:rsidP="009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B1513" w:rsidRPr="009B1513" w:rsidRDefault="009B1513" w:rsidP="009B1513">
      <w:pPr>
        <w:spacing w:after="0" w:line="240" w:lineRule="auto"/>
        <w:ind w:right="439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Международный день лесов</w:t>
      </w:r>
    </w:p>
    <w:p w:rsidR="009B1513" w:rsidRPr="009B1513" w:rsidRDefault="009B1513" w:rsidP="009B1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715" w:rsidRPr="009B1513" w:rsidRDefault="007F7715" w:rsidP="007F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3">
        <w:rPr>
          <w:rFonts w:ascii="Times New Roman" w:hAnsi="Times New Roman" w:cs="Times New Roman"/>
          <w:sz w:val="28"/>
          <w:szCs w:val="28"/>
        </w:rPr>
        <w:t>Международный день лесов — ежегодный праздник, посвященный теме сохранения лесов и отмечавшийся впервые 21 марта 2013 года. Был учрежден по решению Генеральной Ассамблеи Организации Объ</w:t>
      </w:r>
      <w:r>
        <w:rPr>
          <w:rFonts w:ascii="Times New Roman" w:hAnsi="Times New Roman" w:cs="Times New Roman"/>
          <w:sz w:val="28"/>
          <w:szCs w:val="28"/>
        </w:rPr>
        <w:t>единенных Наций 21 декабря 2012 </w:t>
      </w:r>
      <w:r w:rsidRPr="009B1513">
        <w:rPr>
          <w:rFonts w:ascii="Times New Roman" w:hAnsi="Times New Roman" w:cs="Times New Roman"/>
          <w:sz w:val="28"/>
          <w:szCs w:val="28"/>
        </w:rPr>
        <w:t>года. Международный день лесов объединяет все заинтересованные стороны, организации, правительства и энтузиастов, в их стремлении напомнить о важности всех типов лесов. Необходимо наладить сотрудничество на всех уровнях, международном и местном, чтобы не только повышать осведомленность о проблемах лесных экосистем, но и проводить практические акции по защите деревьев — такие, как кампании по их посадке.</w:t>
      </w:r>
    </w:p>
    <w:p w:rsidR="007F7715" w:rsidRPr="009B1513" w:rsidRDefault="007F7715" w:rsidP="007F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3">
        <w:rPr>
          <w:rFonts w:ascii="Times New Roman" w:hAnsi="Times New Roman" w:cs="Times New Roman"/>
          <w:sz w:val="28"/>
          <w:szCs w:val="28"/>
        </w:rPr>
        <w:t>Для Беларуси важность леса невозможно переоценить. Это одно из самых значимых природных богатств республики, с лесом традиционно связана жизнь белорусов на протяжении многих поколений. Беларусь — лесная страна, почти 40% ее территории заняты лесами. По таким показателям, как общая площадь насаждений и запас растущей древесины на одного жителя, Беларусь входит в первую десятку лесных государств Европы.</w:t>
      </w:r>
    </w:p>
    <w:p w:rsidR="00ED2532" w:rsidRDefault="007F7715" w:rsidP="007F7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15">
        <w:rPr>
          <w:rFonts w:ascii="Times New Roman" w:hAnsi="Times New Roman" w:cs="Times New Roman"/>
          <w:sz w:val="28"/>
          <w:szCs w:val="28"/>
        </w:rPr>
        <w:t xml:space="preserve">Гомельская область – самый лесной регион Республики Беларусь. Площадь ее лесного фонда составляет 2,2 млн га, лесистость — 45 %. На одного жителя </w:t>
      </w:r>
      <w:proofErr w:type="spellStart"/>
      <w:r w:rsidRPr="007F7715">
        <w:rPr>
          <w:rFonts w:ascii="Times New Roman" w:hAnsi="Times New Roman" w:cs="Times New Roman"/>
          <w:sz w:val="28"/>
          <w:szCs w:val="28"/>
        </w:rPr>
        <w:t>Гомельщины</w:t>
      </w:r>
      <w:proofErr w:type="spellEnd"/>
      <w:r w:rsidRPr="007F7715">
        <w:rPr>
          <w:rFonts w:ascii="Times New Roman" w:hAnsi="Times New Roman" w:cs="Times New Roman"/>
          <w:sz w:val="28"/>
          <w:szCs w:val="28"/>
        </w:rPr>
        <w:t xml:space="preserve"> приходится 1,3 га лесов с запасом древесины 231 м</w:t>
      </w:r>
      <w:r w:rsidRPr="007F77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7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7715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F7715">
        <w:rPr>
          <w:rFonts w:ascii="Times New Roman" w:hAnsi="Times New Roman" w:cs="Times New Roman"/>
          <w:sz w:val="28"/>
          <w:szCs w:val="28"/>
        </w:rPr>
        <w:t xml:space="preserve"> лесной отрасли области ведется планомерное возобновление лесных ресурсов. На сегодня </w:t>
      </w:r>
      <w:proofErr w:type="spellStart"/>
      <w:r w:rsidRPr="007F7715">
        <w:rPr>
          <w:rFonts w:ascii="Times New Roman" w:hAnsi="Times New Roman" w:cs="Times New Roman"/>
          <w:sz w:val="28"/>
          <w:szCs w:val="28"/>
        </w:rPr>
        <w:t>Гомельщина</w:t>
      </w:r>
      <w:proofErr w:type="spellEnd"/>
      <w:r w:rsidRPr="007F7715">
        <w:rPr>
          <w:rFonts w:ascii="Times New Roman" w:hAnsi="Times New Roman" w:cs="Times New Roman"/>
          <w:sz w:val="28"/>
          <w:szCs w:val="28"/>
        </w:rPr>
        <w:t xml:space="preserve"> занимает в стране ведущее место по объемам </w:t>
      </w:r>
      <w:proofErr w:type="spellStart"/>
      <w:r w:rsidRPr="007F7715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F7715">
        <w:rPr>
          <w:rFonts w:ascii="Times New Roman" w:hAnsi="Times New Roman" w:cs="Times New Roman"/>
          <w:sz w:val="28"/>
          <w:szCs w:val="28"/>
        </w:rPr>
        <w:t>. Ежегодно новые леса появляются на площади порядка 6 тысяч гектаров.</w:t>
      </w:r>
    </w:p>
    <w:p w:rsidR="00835A9A" w:rsidRPr="00835A9A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5A9A">
        <w:rPr>
          <w:rFonts w:ascii="Times New Roman" w:hAnsi="Times New Roman" w:cs="Times New Roman"/>
          <w:sz w:val="28"/>
          <w:szCs w:val="28"/>
        </w:rPr>
        <w:t>з множества природных и антропогенных факторов доминирующее негативное влияние на состояние и динамику лесных экосистем</w:t>
      </w:r>
      <w:r>
        <w:rPr>
          <w:rFonts w:ascii="Times New Roman" w:hAnsi="Times New Roman" w:cs="Times New Roman"/>
          <w:sz w:val="28"/>
          <w:szCs w:val="28"/>
        </w:rPr>
        <w:t xml:space="preserve"> оказывают пожары, которые </w:t>
      </w:r>
      <w:r w:rsidRPr="00835A9A">
        <w:rPr>
          <w:rFonts w:ascii="Times New Roman" w:hAnsi="Times New Roman" w:cs="Times New Roman"/>
          <w:sz w:val="28"/>
          <w:szCs w:val="28"/>
        </w:rPr>
        <w:t xml:space="preserve">наносят </w:t>
      </w:r>
      <w:r>
        <w:rPr>
          <w:rFonts w:ascii="Times New Roman" w:hAnsi="Times New Roman" w:cs="Times New Roman"/>
          <w:sz w:val="28"/>
          <w:szCs w:val="28"/>
        </w:rPr>
        <w:t xml:space="preserve">лесам </w:t>
      </w:r>
      <w:r w:rsidRPr="00835A9A">
        <w:rPr>
          <w:rFonts w:ascii="Times New Roman" w:hAnsi="Times New Roman" w:cs="Times New Roman"/>
          <w:sz w:val="28"/>
          <w:szCs w:val="28"/>
        </w:rPr>
        <w:t>значительный материальный и экологический ущерб.</w:t>
      </w:r>
    </w:p>
    <w:p w:rsidR="00835A9A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A9A">
        <w:rPr>
          <w:rFonts w:ascii="Times New Roman" w:hAnsi="Times New Roman" w:cs="Times New Roman"/>
          <w:sz w:val="28"/>
          <w:szCs w:val="28"/>
        </w:rPr>
        <w:t>Чаще всего лесные пожары возникаютпо вине людей, оставляющих непотушенные костры или окурки в местах отдыха либо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A9A">
        <w:rPr>
          <w:rFonts w:ascii="Times New Roman" w:hAnsi="Times New Roman" w:cs="Times New Roman"/>
          <w:sz w:val="28"/>
          <w:szCs w:val="28"/>
        </w:rPr>
        <w:t>вследствие игры детей с огнем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A9A">
        <w:rPr>
          <w:rFonts w:ascii="Times New Roman" w:hAnsi="Times New Roman" w:cs="Times New Roman"/>
          <w:sz w:val="28"/>
          <w:szCs w:val="28"/>
        </w:rPr>
        <w:t>при сжигании мусора владельцами дач и с</w:t>
      </w:r>
      <w:r>
        <w:rPr>
          <w:rFonts w:ascii="Times New Roman" w:hAnsi="Times New Roman" w:cs="Times New Roman"/>
          <w:sz w:val="28"/>
          <w:szCs w:val="28"/>
        </w:rPr>
        <w:t xml:space="preserve">адовых участков на опушках леса, а также </w:t>
      </w:r>
      <w:r w:rsidRPr="00835A9A">
        <w:rPr>
          <w:rFonts w:ascii="Times New Roman" w:hAnsi="Times New Roman" w:cs="Times New Roman"/>
          <w:sz w:val="28"/>
          <w:szCs w:val="28"/>
        </w:rPr>
        <w:t>от сельскохозяйственных палов.</w:t>
      </w:r>
    </w:p>
    <w:p w:rsidR="00835A9A" w:rsidRPr="00835A9A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A9A">
        <w:rPr>
          <w:rFonts w:ascii="Times New Roman" w:hAnsi="Times New Roman" w:cs="Times New Roman"/>
          <w:sz w:val="28"/>
          <w:szCs w:val="28"/>
        </w:rPr>
        <w:t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</w:t>
      </w:r>
    </w:p>
    <w:p w:rsidR="00D411DE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A9A">
        <w:rPr>
          <w:rFonts w:ascii="Times New Roman" w:hAnsi="Times New Roman" w:cs="Times New Roman"/>
          <w:sz w:val="28"/>
          <w:szCs w:val="28"/>
        </w:rPr>
        <w:t>- никогда не поджигайте сухую траву на полях ил</w:t>
      </w:r>
      <w:r w:rsidR="00D411DE">
        <w:rPr>
          <w:rFonts w:ascii="Times New Roman" w:hAnsi="Times New Roman" w:cs="Times New Roman"/>
          <w:sz w:val="28"/>
          <w:szCs w:val="28"/>
        </w:rPr>
        <w:t>и полянах в лесу;</w:t>
      </w:r>
    </w:p>
    <w:p w:rsidR="00835A9A" w:rsidRPr="00835A9A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A9A">
        <w:rPr>
          <w:rFonts w:ascii="Times New Roman" w:hAnsi="Times New Roman" w:cs="Times New Roman"/>
          <w:sz w:val="28"/>
          <w:szCs w:val="28"/>
        </w:rPr>
        <w:t xml:space="preserve">- </w:t>
      </w:r>
      <w:r w:rsidR="00D411DE">
        <w:rPr>
          <w:rFonts w:ascii="Times New Roman" w:hAnsi="Times New Roman" w:cs="Times New Roman"/>
          <w:sz w:val="28"/>
          <w:szCs w:val="28"/>
        </w:rPr>
        <w:t xml:space="preserve">разводя костер убедитесь, что </w:t>
      </w:r>
      <w:r w:rsidRPr="00835A9A">
        <w:rPr>
          <w:rFonts w:ascii="Times New Roman" w:hAnsi="Times New Roman" w:cs="Times New Roman"/>
          <w:sz w:val="28"/>
          <w:szCs w:val="28"/>
        </w:rPr>
        <w:t>кострище располагается на песке или глине. Прежде чем развести костер сгребите лесную подстилку с кострища и вокруг нее;</w:t>
      </w:r>
    </w:p>
    <w:p w:rsidR="00835A9A" w:rsidRPr="00835A9A" w:rsidRDefault="00835A9A" w:rsidP="0083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A9A">
        <w:rPr>
          <w:rFonts w:ascii="Times New Roman" w:hAnsi="Times New Roman" w:cs="Times New Roman"/>
          <w:sz w:val="28"/>
          <w:szCs w:val="28"/>
        </w:rPr>
        <w:t>- хорошо залейте костер перед уходом. После этого разгребите золу и убедитесь, что под ней не сохранилось тлеющих углей, если сохранились, то залейте еще раз. Не уходите от залитого костра, пока от него идет дым или пар. О том, чем залива</w:t>
      </w:r>
      <w:r w:rsidR="00D411DE">
        <w:rPr>
          <w:rFonts w:ascii="Times New Roman" w:hAnsi="Times New Roman" w:cs="Times New Roman"/>
          <w:sz w:val="28"/>
          <w:szCs w:val="28"/>
        </w:rPr>
        <w:t>ть костер, позаботьтесь заранее.</w:t>
      </w:r>
    </w:p>
    <w:sectPr w:rsidR="00835A9A" w:rsidRPr="00835A9A" w:rsidSect="007F7715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D"/>
    <w:rsid w:val="001D5346"/>
    <w:rsid w:val="0033270F"/>
    <w:rsid w:val="003466BA"/>
    <w:rsid w:val="00380E2D"/>
    <w:rsid w:val="004A0A2D"/>
    <w:rsid w:val="007F7715"/>
    <w:rsid w:val="00817B1E"/>
    <w:rsid w:val="00835A9A"/>
    <w:rsid w:val="009B1513"/>
    <w:rsid w:val="00A145B3"/>
    <w:rsid w:val="00A23B80"/>
    <w:rsid w:val="00B772AB"/>
    <w:rsid w:val="00D411DE"/>
    <w:rsid w:val="00E22220"/>
    <w:rsid w:val="00ED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F4B7-9769-4307-A329-1686FC37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zem1</dc:creator>
  <cp:lastModifiedBy>User</cp:lastModifiedBy>
  <cp:revision>2</cp:revision>
  <dcterms:created xsi:type="dcterms:W3CDTF">2021-03-22T06:02:00Z</dcterms:created>
  <dcterms:modified xsi:type="dcterms:W3CDTF">2021-03-22T06:02:00Z</dcterms:modified>
</cp:coreProperties>
</file>